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8" w:rsidRDefault="001405F2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5F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0.15pt;margin-top:-13.95pt;width:97.75pt;height:48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<v:textbox>
              <w:txbxContent>
                <w:p w:rsidR="00E44877" w:rsidRPr="00FD5349" w:rsidRDefault="00E44877" w:rsidP="00FD534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Об утверждении программы (плана) «Профилактика рисков причинения вреда (ущерба) охраняемым законом ценностям по муниципальному контролю</w:t>
      </w:r>
      <w:r w:rsidR="00BA0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4A5" w:rsidRPr="00BA04A5">
        <w:rPr>
          <w:rFonts w:ascii="Times New Roman" w:eastAsia="Calibri" w:hAnsi="Times New Roman" w:cs="Times New Roman"/>
          <w:sz w:val="24"/>
          <w:szCs w:val="24"/>
        </w:rPr>
        <w:t xml:space="preserve">в сфере благоустройства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городское поселение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98346A">
        <w:rPr>
          <w:rFonts w:ascii="Times New Roman" w:eastAsia="Calibri" w:hAnsi="Times New Roman" w:cs="Times New Roman"/>
          <w:sz w:val="24"/>
          <w:szCs w:val="24"/>
        </w:rPr>
        <w:t>2024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673F">
        <w:rPr>
          <w:rFonts w:ascii="Times New Roman" w:eastAsia="Times New Roman" w:hAnsi="Times New Roman" w:cs="Times New Roman"/>
          <w:lang w:eastAsia="ru-RU"/>
        </w:rPr>
        <w:t>28.12.</w:t>
      </w:r>
      <w:r w:rsidRPr="003A2198">
        <w:rPr>
          <w:rFonts w:ascii="Times New Roman" w:eastAsia="Times New Roman" w:hAnsi="Times New Roman" w:cs="Times New Roman"/>
          <w:lang w:eastAsia="ru-RU"/>
        </w:rPr>
        <w:t>202</w:t>
      </w:r>
      <w:r w:rsidR="0094673F">
        <w:rPr>
          <w:rFonts w:ascii="Times New Roman" w:eastAsia="Times New Roman" w:hAnsi="Times New Roman" w:cs="Times New Roman"/>
          <w:lang w:eastAsia="ru-RU"/>
        </w:rPr>
        <w:t>2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 </w:t>
      </w:r>
      <w:r w:rsidR="0094673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Pr="00AA279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4673F" w:rsidRPr="00AA2793">
        <w:rPr>
          <w:rFonts w:ascii="Times New Roman" w:eastAsia="Times New Roman" w:hAnsi="Times New Roman" w:cs="Times New Roman"/>
          <w:lang w:eastAsia="ru-RU"/>
        </w:rPr>
        <w:t>161</w:t>
      </w:r>
      <w:r w:rsidRPr="00AA2793">
        <w:rPr>
          <w:rFonts w:ascii="Times New Roman" w:eastAsia="Times New Roman" w:hAnsi="Times New Roman" w:cs="Times New Roman"/>
          <w:lang w:eastAsia="ru-RU"/>
        </w:rPr>
        <w:t>-п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Normal"/>
        <w:jc w:val="both"/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1. Утвердить программу (план) «Профилактика рисков причинения вреда (ущерба) охраняемым законом ценностям по муниципальному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</w:t>
      </w:r>
      <w:r w:rsidR="00BA04A5" w:rsidRPr="00BA04A5">
        <w:rPr>
          <w:rFonts w:ascii="Times New Roman" w:eastAsia="Calibri" w:hAnsi="Times New Roman" w:cs="Times New Roman"/>
          <w:sz w:val="24"/>
          <w:szCs w:val="24"/>
        </w:rPr>
        <w:t xml:space="preserve">в сфере благоустройства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98346A">
        <w:rPr>
          <w:rFonts w:ascii="Times New Roman" w:eastAsia="Calibri" w:hAnsi="Times New Roman" w:cs="Times New Roman"/>
          <w:sz w:val="24"/>
          <w:szCs w:val="24"/>
        </w:rPr>
        <w:t>2024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A04A5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3. 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</w:t>
      </w:r>
      <w:r w:rsidR="00BA04A5">
        <w:rPr>
          <w:rFonts w:ascii="Times New Roman" w:eastAsia="Calibri" w:hAnsi="Times New Roman" w:cs="Times New Roman"/>
          <w:sz w:val="24"/>
          <w:szCs w:val="24"/>
        </w:rPr>
        <w:t>а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 xml:space="preserve">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98346A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Врип 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Л.А. Щукин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6888" w:rsidRDefault="008C688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</w:t>
      </w:r>
    </w:p>
    <w:p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</w:p>
    <w:p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</w:t>
      </w:r>
      <w:r w:rsidR="00FD5349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43"/>
      <w:bookmarkEnd w:id="0"/>
    </w:p>
    <w:p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профилактики рисков причинения вреда (ущерба) охраняемым законом ценностям по муниципальному контролю</w:t>
      </w:r>
      <w:r w:rsidR="00BA04A5">
        <w:rPr>
          <w:rFonts w:ascii="Times New Roman" w:eastAsia="Calibri" w:hAnsi="Times New Roman" w:cs="Times New Roman"/>
          <w:b/>
          <w:szCs w:val="22"/>
        </w:rPr>
        <w:t xml:space="preserve"> </w:t>
      </w:r>
      <w:r w:rsidR="00BA04A5" w:rsidRPr="00BA04A5">
        <w:rPr>
          <w:rFonts w:ascii="Times New Roman" w:eastAsia="Calibri" w:hAnsi="Times New Roman" w:cs="Times New Roman"/>
          <w:b/>
          <w:szCs w:val="22"/>
        </w:rPr>
        <w:t>в сфере благоустройства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>Город Кремёнки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» на </w:t>
      </w:r>
      <w:r w:rsidR="0098346A">
        <w:rPr>
          <w:rFonts w:ascii="Times New Roman" w:eastAsia="Calibri" w:hAnsi="Times New Roman" w:cs="Times New Roman"/>
          <w:b/>
          <w:szCs w:val="22"/>
        </w:rPr>
        <w:t>2024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год</w:t>
      </w:r>
    </w:p>
    <w:p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контрольный (надзорный)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 xml:space="preserve">о муниципальном </w:t>
      </w:r>
      <w:proofErr w:type="gramStart"/>
      <w:r w:rsidR="00D6786C" w:rsidRPr="00EE418A">
        <w:rPr>
          <w:rFonts w:ascii="Times New Roman" w:eastAsia="Calibri" w:hAnsi="Times New Roman" w:cs="Times New Roman"/>
          <w:szCs w:val="22"/>
        </w:rPr>
        <w:t>контроле за</w:t>
      </w:r>
      <w:proofErr w:type="gramEnd"/>
      <w:r w:rsidR="00D6786C" w:rsidRPr="00EE418A">
        <w:rPr>
          <w:rFonts w:ascii="Times New Roman" w:eastAsia="Calibri" w:hAnsi="Times New Roman" w:cs="Times New Roman"/>
          <w:szCs w:val="22"/>
        </w:rPr>
        <w:t xml:space="preserve"> исполнением </w:t>
      </w:r>
      <w:r w:rsidR="007A732D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 xml:space="preserve">на территории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BA04A5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BA04A5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Положение),  осуществляет муниципальный</w:t>
      </w:r>
      <w:r w:rsidR="001E1C2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150EB5" w:rsidRPr="00EE418A">
        <w:rPr>
          <w:rFonts w:ascii="Times New Roman" w:eastAsia="Calibri" w:hAnsi="Times New Roman" w:cs="Times New Roman"/>
          <w:szCs w:val="22"/>
        </w:rPr>
        <w:t xml:space="preserve"> контроль </w:t>
      </w:r>
      <w:r w:rsidR="007A732D" w:rsidRPr="007A732D">
        <w:rPr>
          <w:rFonts w:ascii="Times New Roman" w:eastAsia="Calibri" w:hAnsi="Times New Roman" w:cs="Times New Roman"/>
          <w:szCs w:val="22"/>
        </w:rPr>
        <w:t>в сфере благоустройства</w:t>
      </w:r>
      <w:r w:rsidR="00150EB5" w:rsidRPr="00EE418A">
        <w:rPr>
          <w:rFonts w:ascii="Times New Roman" w:eastAsia="Calibri" w:hAnsi="Times New Roman" w:cs="Times New Roman"/>
          <w:szCs w:val="22"/>
        </w:rPr>
        <w:t>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Сроки реализации Программы приведены в перечне основных профилактических </w:t>
      </w:r>
      <w:r w:rsidRPr="00EE418A">
        <w:rPr>
          <w:rFonts w:ascii="Times New Roman" w:eastAsia="Calibri" w:hAnsi="Times New Roman" w:cs="Times New Roman"/>
          <w:szCs w:val="22"/>
        </w:rPr>
        <w:lastRenderedPageBreak/>
        <w:t xml:space="preserve">мероприятий на </w:t>
      </w:r>
      <w:r w:rsidR="0098346A">
        <w:rPr>
          <w:rFonts w:ascii="Times New Roman" w:eastAsia="Calibri" w:hAnsi="Times New Roman" w:cs="Times New Roman"/>
          <w:szCs w:val="22"/>
        </w:rPr>
        <w:t>2024</w:t>
      </w:r>
      <w:r w:rsidRPr="00EE418A">
        <w:rPr>
          <w:rFonts w:ascii="Times New Roman" w:eastAsia="Calibri" w:hAnsi="Times New Roman" w:cs="Times New Roman"/>
          <w:szCs w:val="22"/>
        </w:rPr>
        <w:t xml:space="preserve"> год.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основных профилактических мероприятий Программы на </w:t>
      </w:r>
      <w:r w:rsidR="0098346A">
        <w:rPr>
          <w:rFonts w:ascii="Times New Roman" w:eastAsia="Calibri" w:hAnsi="Times New Roman" w:cs="Times New Roman"/>
          <w:szCs w:val="22"/>
        </w:rPr>
        <w:t>2024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83"/>
      </w:tblGrid>
      <w:tr w:rsidR="00E62ACE" w:rsidRPr="00EE418A" w:rsidTr="00EE418A">
        <w:tc>
          <w:tcPr>
            <w:tcW w:w="720" w:type="dxa"/>
            <w:vAlign w:val="center"/>
          </w:tcPr>
          <w:p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4242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09"/>
      </w:tblGrid>
      <w:tr w:rsidR="00E62ACE" w:rsidRPr="00E62ACE" w:rsidTr="00EE418A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:rsidTr="00EE418A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:rsidR="00E62ACE" w:rsidRPr="00EC6C03" w:rsidRDefault="00E62ACE" w:rsidP="00BA04A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</w:t>
            </w:r>
            <w:r w:rsidR="00BA04A5">
              <w:rPr>
                <w:rFonts w:ascii="Times New Roman" w:eastAsia="Calibri" w:hAnsi="Times New Roman" w:cs="Times New Roman"/>
                <w:szCs w:val="22"/>
              </w:rPr>
              <w:t>го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 xml:space="preserve"> поселени</w:t>
            </w:r>
            <w:r w:rsidR="00BA04A5">
              <w:rPr>
                <w:rFonts w:ascii="Times New Roman" w:eastAsia="Calibri" w:hAnsi="Times New Roman" w:cs="Times New Roman"/>
                <w:szCs w:val="22"/>
              </w:rPr>
              <w:t>я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тексты нормативных правовых актов, регулирующих осуществление муниципального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 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контроля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, о сроках и порядке их вступления в силу;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1405F2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6" w:history="1">
              <w:r w:rsidR="00E62ACE" w:rsidRPr="00EE418A">
                <w:rPr>
                  <w:rFonts w:eastAsia="Calibri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98346A">
              <w:rPr>
                <w:rFonts w:ascii="Times New Roman" w:eastAsia="Calibri" w:hAnsi="Times New Roman" w:cs="Times New Roman"/>
                <w:szCs w:val="22"/>
              </w:rPr>
              <w:t>2024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98346A">
              <w:rPr>
                <w:rFonts w:ascii="Times New Roman" w:eastAsia="Calibri" w:hAnsi="Times New Roman" w:cs="Times New Roman"/>
                <w:szCs w:val="22"/>
              </w:rPr>
              <w:t>2024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98346A">
              <w:rPr>
                <w:rFonts w:ascii="Times New Roman" w:eastAsia="Calibri" w:hAnsi="Times New Roman" w:cs="Times New Roman"/>
                <w:szCs w:val="22"/>
              </w:rPr>
              <w:t>2024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Программы профилактики на </w:t>
            </w:r>
            <w:r w:rsidR="0098346A">
              <w:rPr>
                <w:rFonts w:ascii="Times New Roman" w:eastAsia="Calibri" w:hAnsi="Times New Roman" w:cs="Times New Roman"/>
                <w:szCs w:val="22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г. 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98346A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Ежегодных планов проведения плановых контрольных (надзорных) мероприятий по муниципальному контролю</w:t>
            </w:r>
            <w:r w:rsidR="008C6888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благоустройства.</w:t>
            </w:r>
          </w:p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980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:rsidR="00E62ACE" w:rsidRPr="00DB5E50" w:rsidRDefault="00DB5E50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</w:t>
            </w:r>
            <w:r w:rsidR="0098346A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771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Обобщение контрольным (надзорным) органом правоприменительной практики осуществления муниципального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в сфере благоустройства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в части компетенции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ежегодно, не позднее 1 марта </w:t>
            </w:r>
            <w:r w:rsidR="0098346A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по вопросам, связанным с организацией и осуществлением муниципального 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в отношении контролируемых лиц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98346A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Проведение обязательных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>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не реже чем 2 раза в год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</w:t>
            </w:r>
            <w:r w:rsidR="0098346A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г.)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Юридические лица,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2" w:type="dxa"/>
          </w:tcPr>
          <w:p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7A732D">
              <w:rPr>
                <w:rFonts w:ascii="Times New Roman" w:eastAsia="Calibri" w:hAnsi="Times New Roman" w:cs="Times New Roman"/>
                <w:szCs w:val="22"/>
              </w:rPr>
              <w:t>в сфере благоустройства</w:t>
            </w:r>
            <w:r w:rsidR="0048776B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на территории </w:t>
            </w:r>
            <w:r w:rsidR="00EE418A">
              <w:rPr>
                <w:rFonts w:ascii="Times New Roman" w:eastAsia="Calibri" w:hAnsi="Times New Roman" w:cs="Times New Roman"/>
                <w:szCs w:val="22"/>
              </w:rPr>
              <w:t>городско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>го</w:t>
            </w:r>
            <w:r w:rsidR="00EE418A">
              <w:rPr>
                <w:rFonts w:ascii="Times New Roman" w:eastAsia="Calibri" w:hAnsi="Times New Roman" w:cs="Times New Roman"/>
                <w:szCs w:val="22"/>
              </w:rPr>
              <w:t xml:space="preserve"> поселени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>я</w:t>
            </w:r>
            <w:bookmarkStart w:id="1" w:name="_GoBack"/>
            <w:bookmarkEnd w:id="1"/>
            <w:r w:rsidR="006E18D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«Город Кремёнки»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на </w:t>
            </w:r>
            <w:r w:rsidR="0098346A">
              <w:rPr>
                <w:rFonts w:ascii="Times New Roman" w:eastAsia="Calibri" w:hAnsi="Times New Roman" w:cs="Times New Roman"/>
                <w:szCs w:val="22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98346A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(разработка);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20 декабря </w:t>
            </w:r>
            <w:r w:rsidR="0098346A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 w:rsidR="0098346A">
        <w:rPr>
          <w:rFonts w:ascii="Times New Roman" w:eastAsia="Calibri" w:hAnsi="Times New Roman" w:cs="Times New Roman"/>
          <w:szCs w:val="22"/>
        </w:rPr>
        <w:t>2024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жилищного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lastRenderedPageBreak/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E62ACE" w:rsidRPr="00EE418A" w:rsidTr="00D83685">
        <w:tc>
          <w:tcPr>
            <w:tcW w:w="720" w:type="dxa"/>
            <w:vAlign w:val="center"/>
          </w:tcPr>
          <w:p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Cs w:val="22"/>
              </w:rPr>
              <w:t>/п</w:t>
            </w:r>
          </w:p>
        </w:tc>
        <w:tc>
          <w:tcPr>
            <w:tcW w:w="2319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:rsidR="00E62ACE" w:rsidRPr="00EE418A" w:rsidRDefault="00FD5349" w:rsidP="00A15A0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Щукин Лев Анатольевич</w:t>
            </w:r>
          </w:p>
        </w:tc>
        <w:tc>
          <w:tcPr>
            <w:tcW w:w="2268" w:type="dxa"/>
            <w:vAlign w:val="center"/>
          </w:tcPr>
          <w:p w:rsidR="00E62ACE" w:rsidRPr="00EE418A" w:rsidRDefault="00A15A0A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Зам.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Главы администрации – начальник отдела муниципального хозяйства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430121" w:rsidRPr="00EE418A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дминистрации</w:t>
            </w:r>
          </w:p>
          <w:p w:rsidR="00E62ACE" w:rsidRPr="00EE418A" w:rsidRDefault="00D01170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ГП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E62ACE" w:rsidRPr="00EE418A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  <w:tr w:rsidR="00EE418A" w:rsidRPr="00EE418A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E418A" w:rsidRPr="00EE418A" w:rsidRDefault="00EE418A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2319" w:type="dxa"/>
            <w:vAlign w:val="center"/>
          </w:tcPr>
          <w:p w:rsidR="00EE418A" w:rsidRPr="00EE418A" w:rsidRDefault="0048776B" w:rsidP="00EE418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48776B">
              <w:rPr>
                <w:rFonts w:ascii="Times New Roman" w:eastAsia="Calibri" w:hAnsi="Times New Roman" w:cs="Times New Roman"/>
                <w:szCs w:val="22"/>
              </w:rPr>
              <w:t>Дорошенко Марина Анатольевна</w:t>
            </w:r>
          </w:p>
        </w:tc>
        <w:tc>
          <w:tcPr>
            <w:tcW w:w="2268" w:type="dxa"/>
            <w:vAlign w:val="center"/>
          </w:tcPr>
          <w:p w:rsidR="00EE418A" w:rsidRPr="00EE418A" w:rsidRDefault="0048776B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48776B">
              <w:rPr>
                <w:rFonts w:ascii="Times New Roman" w:eastAsia="Calibri" w:hAnsi="Times New Roman" w:cs="Times New Roman"/>
                <w:szCs w:val="22"/>
              </w:rPr>
              <w:t>Ведущий эксперт по муниципальной инфраструктуре</w:t>
            </w:r>
          </w:p>
        </w:tc>
        <w:tc>
          <w:tcPr>
            <w:tcW w:w="1985" w:type="dxa"/>
            <w:vAlign w:val="center"/>
          </w:tcPr>
          <w:p w:rsidR="00EE418A" w:rsidRPr="00EE418A" w:rsidRDefault="00C57B17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EE418A" w:rsidRPr="00EE418A" w:rsidRDefault="00C57B17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+7 (48432) 58-286</w:t>
            </w:r>
          </w:p>
        </w:tc>
      </w:tr>
    </w:tbl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82"/>
      </w:tblGrid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№ </w:t>
            </w:r>
            <w:proofErr w:type="gram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gramEnd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13D8"/>
    <w:rsid w:val="00037B33"/>
    <w:rsid w:val="00075796"/>
    <w:rsid w:val="00080077"/>
    <w:rsid w:val="001405F2"/>
    <w:rsid w:val="00150EB5"/>
    <w:rsid w:val="001947C0"/>
    <w:rsid w:val="001D633D"/>
    <w:rsid w:val="001E1C25"/>
    <w:rsid w:val="00215188"/>
    <w:rsid w:val="002C6E6B"/>
    <w:rsid w:val="003500B8"/>
    <w:rsid w:val="003A2198"/>
    <w:rsid w:val="003A7065"/>
    <w:rsid w:val="003D4F97"/>
    <w:rsid w:val="00430121"/>
    <w:rsid w:val="0048776B"/>
    <w:rsid w:val="005236E8"/>
    <w:rsid w:val="0058153F"/>
    <w:rsid w:val="005A5F2D"/>
    <w:rsid w:val="005A6F5C"/>
    <w:rsid w:val="006351A7"/>
    <w:rsid w:val="00647FD1"/>
    <w:rsid w:val="006E18DA"/>
    <w:rsid w:val="006F21F0"/>
    <w:rsid w:val="00725CCB"/>
    <w:rsid w:val="007A732D"/>
    <w:rsid w:val="00827AEE"/>
    <w:rsid w:val="00863E7A"/>
    <w:rsid w:val="008913D8"/>
    <w:rsid w:val="008C6888"/>
    <w:rsid w:val="009135B8"/>
    <w:rsid w:val="00942000"/>
    <w:rsid w:val="0094673F"/>
    <w:rsid w:val="0095474A"/>
    <w:rsid w:val="0098346A"/>
    <w:rsid w:val="00983D0D"/>
    <w:rsid w:val="009B4B59"/>
    <w:rsid w:val="009F0409"/>
    <w:rsid w:val="00A006A3"/>
    <w:rsid w:val="00A15A0A"/>
    <w:rsid w:val="00A43EE5"/>
    <w:rsid w:val="00A66FB5"/>
    <w:rsid w:val="00A84B5E"/>
    <w:rsid w:val="00AA2793"/>
    <w:rsid w:val="00AE61C9"/>
    <w:rsid w:val="00B93C39"/>
    <w:rsid w:val="00BA04A5"/>
    <w:rsid w:val="00BA3C39"/>
    <w:rsid w:val="00BB6923"/>
    <w:rsid w:val="00C27B39"/>
    <w:rsid w:val="00C57B17"/>
    <w:rsid w:val="00CE7046"/>
    <w:rsid w:val="00D01170"/>
    <w:rsid w:val="00D47606"/>
    <w:rsid w:val="00D556C6"/>
    <w:rsid w:val="00D6786C"/>
    <w:rsid w:val="00DB5E50"/>
    <w:rsid w:val="00DC30E4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F01964"/>
    <w:rsid w:val="00F229BB"/>
    <w:rsid w:val="00F4588A"/>
    <w:rsid w:val="00F94C42"/>
    <w:rsid w:val="00FC0565"/>
    <w:rsid w:val="00FD5349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Rybkina2022@outlook.com</cp:lastModifiedBy>
  <cp:revision>4</cp:revision>
  <cp:lastPrinted>2024-03-13T05:06:00Z</cp:lastPrinted>
  <dcterms:created xsi:type="dcterms:W3CDTF">2024-03-12T13:56:00Z</dcterms:created>
  <dcterms:modified xsi:type="dcterms:W3CDTF">2024-03-13T11:56:00Z</dcterms:modified>
</cp:coreProperties>
</file>